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086E" w:rsidRDefault="00E8086E">
      <w:pPr>
        <w:pStyle w:val="2"/>
      </w:pPr>
    </w:p>
    <w:p w:rsidR="00E8086E" w:rsidRDefault="00000000">
      <w:pPr>
        <w:widowControl/>
        <w:spacing w:line="500" w:lineRule="exact"/>
        <w:rPr>
          <w:rFonts w:ascii="黑体" w:eastAsia="黑体" w:hAnsi="黑体" w:cs="黑体"/>
          <w:kern w:val="0"/>
        </w:rPr>
      </w:pPr>
      <w:r>
        <w:rPr>
          <w:rFonts w:ascii="黑体" w:eastAsia="黑体" w:hAnsi="黑体" w:cs="黑体" w:hint="eastAsia"/>
          <w:kern w:val="0"/>
        </w:rPr>
        <w:t>附件1</w:t>
      </w:r>
    </w:p>
    <w:p w:rsidR="00E8086E" w:rsidRDefault="00000000">
      <w:pPr>
        <w:widowControl/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安徽建工集团总承包公司成熟人才</w:t>
      </w:r>
    </w:p>
    <w:p w:rsidR="00E8086E" w:rsidRDefault="00000000">
      <w:pPr>
        <w:widowControl/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招聘岗位一览表</w:t>
      </w:r>
    </w:p>
    <w:tbl>
      <w:tblPr>
        <w:tblStyle w:val="aa"/>
        <w:tblW w:w="9717" w:type="dxa"/>
        <w:tblInd w:w="-416" w:type="dxa"/>
        <w:tblLayout w:type="fixed"/>
        <w:tblLook w:val="04A0" w:firstRow="1" w:lastRow="0" w:firstColumn="1" w:lastColumn="0" w:noHBand="0" w:noVBand="1"/>
      </w:tblPr>
      <w:tblGrid>
        <w:gridCol w:w="680"/>
        <w:gridCol w:w="1787"/>
        <w:gridCol w:w="6508"/>
        <w:gridCol w:w="742"/>
      </w:tblGrid>
      <w:tr w:rsidR="00E8086E">
        <w:trPr>
          <w:trHeight w:hRule="exact" w:val="668"/>
          <w:tblHeader/>
        </w:trPr>
        <w:tc>
          <w:tcPr>
            <w:tcW w:w="680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787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6508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742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招聘人数</w:t>
            </w:r>
          </w:p>
        </w:tc>
      </w:tr>
      <w:tr w:rsidR="00E8086E">
        <w:trPr>
          <w:trHeight w:hRule="exact" w:val="2124"/>
        </w:trPr>
        <w:tc>
          <w:tcPr>
            <w:tcW w:w="680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1787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所属单位</w:t>
            </w:r>
          </w:p>
          <w:p w:rsidR="00E8086E" w:rsidRDefault="00E8086E">
            <w:pPr>
              <w:pStyle w:val="2"/>
            </w:pPr>
          </w:p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财务投资部</w:t>
            </w:r>
          </w:p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6508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会计、财务管理、审计等相关专业本科及以上学历。  </w:t>
            </w:r>
          </w:p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工作经验：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具有5年及以上投建类企业财务管理工作经验，熟悉国家财务会计法律法规，能够熟练使用财务管理软件，具备良好的表达沟通和组织协调能力等。</w:t>
            </w:r>
          </w:p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会计专业中级及以上职称或持有相应注册类证书。</w:t>
            </w:r>
          </w:p>
        </w:tc>
        <w:tc>
          <w:tcPr>
            <w:tcW w:w="742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</w:p>
        </w:tc>
      </w:tr>
      <w:tr w:rsidR="00E8086E">
        <w:trPr>
          <w:trHeight w:hRule="exact" w:val="1879"/>
        </w:trPr>
        <w:tc>
          <w:tcPr>
            <w:tcW w:w="680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787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afterLines="50" w:after="218"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所属单位</w:t>
            </w:r>
          </w:p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综合管理岗</w:t>
            </w:r>
          </w:p>
        </w:tc>
        <w:tc>
          <w:tcPr>
            <w:tcW w:w="6508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中文、新闻及管理类等相关专业本科及以上学历。</w:t>
            </w:r>
          </w:p>
          <w:p w:rsidR="00E8086E" w:rsidRDefault="00000000">
            <w:pPr>
              <w:spacing w:line="360" w:lineRule="exac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具有3年及以上行政、人力资源管理等企业管理相关工作经验，熟悉各类行政公文格式及写作要求，文字功底好，有较强的语言表达和组织沟通能力。</w:t>
            </w:r>
          </w:p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中级及以上职称或持有相关职业资格证书。</w:t>
            </w:r>
          </w:p>
        </w:tc>
        <w:tc>
          <w:tcPr>
            <w:tcW w:w="742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</w:tr>
      <w:tr w:rsidR="00E8086E">
        <w:trPr>
          <w:trHeight w:hRule="exact" w:val="2420"/>
        </w:trPr>
        <w:tc>
          <w:tcPr>
            <w:tcW w:w="680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</w:p>
        </w:tc>
        <w:tc>
          <w:tcPr>
            <w:tcW w:w="1787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afterLines="50" w:after="218"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所属项目部</w:t>
            </w:r>
          </w:p>
          <w:p w:rsidR="00E8086E" w:rsidRDefault="00000000">
            <w:pPr>
              <w:pStyle w:val="2"/>
              <w:ind w:left="0" w:firstLine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项目经理</w:t>
            </w:r>
          </w:p>
          <w:p w:rsidR="00E8086E" w:rsidRDefault="00000000">
            <w:pPr>
              <w:pStyle w:val="2"/>
              <w:ind w:left="0" w:firstLine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（房建类）</w:t>
            </w:r>
          </w:p>
        </w:tc>
        <w:tc>
          <w:tcPr>
            <w:tcW w:w="6508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建筑工程类相关专业本科及以上学历。</w:t>
            </w:r>
          </w:p>
          <w:p w:rsidR="00E8086E" w:rsidRDefault="00000000">
            <w:pPr>
              <w:pStyle w:val="TableParagraph"/>
              <w:spacing w:line="360" w:lineRule="exact"/>
              <w:ind w:right="145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具有5年及以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上房建类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项目施工一线现场管理工作经验，至少全程担任过一个及以上大型房建项目经理岗位，或承担过两个及以上大型房建项目副职（生产副经理、技术负责人）岗位工作，具有良好的组织、沟通、协调能力等。</w:t>
            </w:r>
          </w:p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持有一级建造师执业资格证书。</w:t>
            </w:r>
          </w:p>
        </w:tc>
        <w:tc>
          <w:tcPr>
            <w:tcW w:w="742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</w:tr>
      <w:tr w:rsidR="00E8086E">
        <w:trPr>
          <w:trHeight w:hRule="exact" w:val="2510"/>
        </w:trPr>
        <w:tc>
          <w:tcPr>
            <w:tcW w:w="680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</w:p>
        </w:tc>
        <w:tc>
          <w:tcPr>
            <w:tcW w:w="1787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afterLines="50" w:after="218" w:line="3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所属项目部</w:t>
            </w:r>
          </w:p>
          <w:p w:rsidR="00E8086E" w:rsidRDefault="00000000">
            <w:pPr>
              <w:pStyle w:val="2"/>
              <w:ind w:left="0" w:firstLine="0"/>
              <w:jc w:val="center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技术负责人</w:t>
            </w:r>
          </w:p>
          <w:p w:rsidR="00E8086E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（房建类）</w:t>
            </w:r>
          </w:p>
        </w:tc>
        <w:tc>
          <w:tcPr>
            <w:tcW w:w="6508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学历要求：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建筑工程类相关专业本科及以上学历。</w:t>
            </w:r>
          </w:p>
          <w:p w:rsidR="00E8086E" w:rsidRDefault="00000000">
            <w:pPr>
              <w:pStyle w:val="TableParagraph"/>
              <w:spacing w:line="360" w:lineRule="exact"/>
              <w:ind w:right="145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工作经验：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具有5年及以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上房建类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项目施工一线技术管理工作经验，至少全程担任过一个及以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上房建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项目技术负责人岗位或同类岗位工作，具有良好的组织、沟通、协调能力等。</w:t>
            </w:r>
          </w:p>
          <w:p w:rsidR="00E8086E" w:rsidRDefault="00000000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持证要求：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建筑工程类专业中级及以上技术职称。</w:t>
            </w:r>
          </w:p>
        </w:tc>
        <w:tc>
          <w:tcPr>
            <w:tcW w:w="742" w:type="dxa"/>
            <w:vAlign w:val="center"/>
          </w:tcPr>
          <w:p w:rsidR="00E8086E" w:rsidRDefault="0000000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</w:tr>
      <w:tr w:rsidR="00E8086E">
        <w:trPr>
          <w:trHeight w:hRule="exact" w:val="558"/>
        </w:trPr>
        <w:tc>
          <w:tcPr>
            <w:tcW w:w="8975" w:type="dxa"/>
            <w:gridSpan w:val="3"/>
            <w:vAlign w:val="center"/>
          </w:tcPr>
          <w:p w:rsidR="00E8086E" w:rsidRDefault="00000000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  <w:lang w:bidi="ar"/>
              </w:rPr>
              <w:t>合   计</w:t>
            </w:r>
          </w:p>
        </w:tc>
        <w:tc>
          <w:tcPr>
            <w:tcW w:w="742" w:type="dxa"/>
            <w:vAlign w:val="center"/>
          </w:tcPr>
          <w:p w:rsidR="00E8086E" w:rsidRDefault="00000000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9</w:t>
            </w:r>
          </w:p>
        </w:tc>
      </w:tr>
    </w:tbl>
    <w:p w:rsidR="00E8086E" w:rsidRDefault="00E8086E">
      <w:pPr>
        <w:rPr>
          <w:rFonts w:ascii="黑体" w:eastAsia="黑体" w:hAnsi="黑体" w:cs="黑体"/>
          <w:kern w:val="0"/>
        </w:rPr>
      </w:pPr>
    </w:p>
    <w:sectPr w:rsidR="00E8086E">
      <w:pgSz w:w="11906" w:h="16838"/>
      <w:pgMar w:top="1440" w:right="1800" w:bottom="1758" w:left="1800" w:header="851" w:footer="992" w:gutter="0"/>
      <w:cols w:space="0"/>
      <w:docGrid w:type="linesAndChars" w:linePitch="436" w:charSpace="-47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32DE3" w:rsidRDefault="00232DE3" w:rsidP="00D42AB5">
      <w:r>
        <w:separator/>
      </w:r>
    </w:p>
  </w:endnote>
  <w:endnote w:type="continuationSeparator" w:id="0">
    <w:p w:rsidR="00232DE3" w:rsidRDefault="00232DE3" w:rsidP="00D42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32DE3" w:rsidRDefault="00232DE3" w:rsidP="00D42AB5">
      <w:r>
        <w:separator/>
      </w:r>
    </w:p>
  </w:footnote>
  <w:footnote w:type="continuationSeparator" w:id="0">
    <w:p w:rsidR="00232DE3" w:rsidRDefault="00232DE3" w:rsidP="00D42A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embedSystemFonts/>
  <w:proofState w:spelling="clean" w:grammar="clean"/>
  <w:defaultTabStop w:val="420"/>
  <w:drawingGridHorizontalSpacing w:val="148"/>
  <w:drawingGridVerticalSpacing w:val="218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I4NjI5OTBmMDM1ODFlMDkzNDFlZTFiMWNhZWU5ZTMifQ=="/>
  </w:docVars>
  <w:rsids>
    <w:rsidRoot w:val="000549B3"/>
    <w:rsid w:val="00020ADE"/>
    <w:rsid w:val="00036FB9"/>
    <w:rsid w:val="000549B3"/>
    <w:rsid w:val="000649A1"/>
    <w:rsid w:val="00073494"/>
    <w:rsid w:val="000879EB"/>
    <w:rsid w:val="000A002F"/>
    <w:rsid w:val="000A4455"/>
    <w:rsid w:val="001045DF"/>
    <w:rsid w:val="00106CB7"/>
    <w:rsid w:val="0010705C"/>
    <w:rsid w:val="001150D0"/>
    <w:rsid w:val="0012351B"/>
    <w:rsid w:val="001552AA"/>
    <w:rsid w:val="00177A3D"/>
    <w:rsid w:val="001E2035"/>
    <w:rsid w:val="00202F94"/>
    <w:rsid w:val="00204986"/>
    <w:rsid w:val="00211434"/>
    <w:rsid w:val="00217EE6"/>
    <w:rsid w:val="00232DE3"/>
    <w:rsid w:val="00276401"/>
    <w:rsid w:val="00285876"/>
    <w:rsid w:val="002902C1"/>
    <w:rsid w:val="002B4430"/>
    <w:rsid w:val="002D633C"/>
    <w:rsid w:val="002E5D59"/>
    <w:rsid w:val="003024CC"/>
    <w:rsid w:val="003421CA"/>
    <w:rsid w:val="003435B0"/>
    <w:rsid w:val="003637B6"/>
    <w:rsid w:val="00376409"/>
    <w:rsid w:val="00381C2A"/>
    <w:rsid w:val="003A5A1F"/>
    <w:rsid w:val="003B653E"/>
    <w:rsid w:val="003D3C40"/>
    <w:rsid w:val="00431D14"/>
    <w:rsid w:val="00432A1D"/>
    <w:rsid w:val="00443DB6"/>
    <w:rsid w:val="004A7B6B"/>
    <w:rsid w:val="004B6D9A"/>
    <w:rsid w:val="004E0CA0"/>
    <w:rsid w:val="005156E3"/>
    <w:rsid w:val="00556997"/>
    <w:rsid w:val="00572E00"/>
    <w:rsid w:val="00583DDC"/>
    <w:rsid w:val="00594A11"/>
    <w:rsid w:val="005D493C"/>
    <w:rsid w:val="00600245"/>
    <w:rsid w:val="00624F58"/>
    <w:rsid w:val="006645AD"/>
    <w:rsid w:val="00664CFD"/>
    <w:rsid w:val="006904D8"/>
    <w:rsid w:val="006C4ECE"/>
    <w:rsid w:val="006D073D"/>
    <w:rsid w:val="006D6F3B"/>
    <w:rsid w:val="006F2306"/>
    <w:rsid w:val="00711379"/>
    <w:rsid w:val="00714C61"/>
    <w:rsid w:val="00714EB8"/>
    <w:rsid w:val="00733524"/>
    <w:rsid w:val="0075759B"/>
    <w:rsid w:val="007904B1"/>
    <w:rsid w:val="007B19DA"/>
    <w:rsid w:val="007D4EDC"/>
    <w:rsid w:val="008141D4"/>
    <w:rsid w:val="00827100"/>
    <w:rsid w:val="00847CB2"/>
    <w:rsid w:val="00852968"/>
    <w:rsid w:val="00875BFF"/>
    <w:rsid w:val="008953F8"/>
    <w:rsid w:val="00895DD5"/>
    <w:rsid w:val="008C0BA3"/>
    <w:rsid w:val="008C1739"/>
    <w:rsid w:val="008C7B96"/>
    <w:rsid w:val="008D2C85"/>
    <w:rsid w:val="00932063"/>
    <w:rsid w:val="009A5E35"/>
    <w:rsid w:val="009C0C05"/>
    <w:rsid w:val="009C304E"/>
    <w:rsid w:val="009D7F3B"/>
    <w:rsid w:val="009E1729"/>
    <w:rsid w:val="00A06CD9"/>
    <w:rsid w:val="00A314F5"/>
    <w:rsid w:val="00A536F4"/>
    <w:rsid w:val="00A80648"/>
    <w:rsid w:val="00AC6CFA"/>
    <w:rsid w:val="00B0507A"/>
    <w:rsid w:val="00B22D8D"/>
    <w:rsid w:val="00B47616"/>
    <w:rsid w:val="00B72EA0"/>
    <w:rsid w:val="00B81EF1"/>
    <w:rsid w:val="00BA5FB0"/>
    <w:rsid w:val="00BE4A25"/>
    <w:rsid w:val="00BE71B1"/>
    <w:rsid w:val="00C316D5"/>
    <w:rsid w:val="00C36681"/>
    <w:rsid w:val="00C464BE"/>
    <w:rsid w:val="00C82868"/>
    <w:rsid w:val="00C95AF8"/>
    <w:rsid w:val="00CB0EEC"/>
    <w:rsid w:val="00CC3420"/>
    <w:rsid w:val="00CE7C15"/>
    <w:rsid w:val="00D0798D"/>
    <w:rsid w:val="00D42AB5"/>
    <w:rsid w:val="00D5750D"/>
    <w:rsid w:val="00D8383D"/>
    <w:rsid w:val="00DA125E"/>
    <w:rsid w:val="00DA5B4D"/>
    <w:rsid w:val="00DC5970"/>
    <w:rsid w:val="00DE5B6F"/>
    <w:rsid w:val="00DF0603"/>
    <w:rsid w:val="00DF3D03"/>
    <w:rsid w:val="00E2536F"/>
    <w:rsid w:val="00E41206"/>
    <w:rsid w:val="00E8086E"/>
    <w:rsid w:val="00EA445F"/>
    <w:rsid w:val="00F10E79"/>
    <w:rsid w:val="00F57C9B"/>
    <w:rsid w:val="00F72BB8"/>
    <w:rsid w:val="00F96474"/>
    <w:rsid w:val="00FB08C6"/>
    <w:rsid w:val="00FC41E1"/>
    <w:rsid w:val="00FD7E41"/>
    <w:rsid w:val="00FE0E66"/>
    <w:rsid w:val="00FF65C7"/>
    <w:rsid w:val="010B0AA6"/>
    <w:rsid w:val="013F30A7"/>
    <w:rsid w:val="017C6D0A"/>
    <w:rsid w:val="019422A6"/>
    <w:rsid w:val="030D0562"/>
    <w:rsid w:val="03394EB3"/>
    <w:rsid w:val="039447DF"/>
    <w:rsid w:val="03A55403"/>
    <w:rsid w:val="03B031B0"/>
    <w:rsid w:val="03C84489"/>
    <w:rsid w:val="03EE2715"/>
    <w:rsid w:val="04461F7D"/>
    <w:rsid w:val="04C66C1A"/>
    <w:rsid w:val="052A53FB"/>
    <w:rsid w:val="05571F68"/>
    <w:rsid w:val="058B0F58"/>
    <w:rsid w:val="06783836"/>
    <w:rsid w:val="06AB60C8"/>
    <w:rsid w:val="06E635A4"/>
    <w:rsid w:val="06E710CA"/>
    <w:rsid w:val="0737795B"/>
    <w:rsid w:val="07A64AE1"/>
    <w:rsid w:val="07BB67DE"/>
    <w:rsid w:val="080D690E"/>
    <w:rsid w:val="0817778D"/>
    <w:rsid w:val="088C3CD7"/>
    <w:rsid w:val="08A90D2D"/>
    <w:rsid w:val="08B374B6"/>
    <w:rsid w:val="08CC0577"/>
    <w:rsid w:val="08D12032"/>
    <w:rsid w:val="097924AD"/>
    <w:rsid w:val="099A2423"/>
    <w:rsid w:val="0A570314"/>
    <w:rsid w:val="0A8820F2"/>
    <w:rsid w:val="0A8B3C19"/>
    <w:rsid w:val="0A8E01DA"/>
    <w:rsid w:val="0AC92FC0"/>
    <w:rsid w:val="0B154F56"/>
    <w:rsid w:val="0B5331D2"/>
    <w:rsid w:val="0D136775"/>
    <w:rsid w:val="0E8C08CB"/>
    <w:rsid w:val="0E8D07A9"/>
    <w:rsid w:val="0E9733D5"/>
    <w:rsid w:val="0F615EBD"/>
    <w:rsid w:val="0F780715"/>
    <w:rsid w:val="0FD541B5"/>
    <w:rsid w:val="10284C2D"/>
    <w:rsid w:val="106A0DA2"/>
    <w:rsid w:val="10861954"/>
    <w:rsid w:val="10CA7A92"/>
    <w:rsid w:val="115832F0"/>
    <w:rsid w:val="11823EC9"/>
    <w:rsid w:val="12C34799"/>
    <w:rsid w:val="12F2507E"/>
    <w:rsid w:val="12FF6191"/>
    <w:rsid w:val="133F0A67"/>
    <w:rsid w:val="136C4E31"/>
    <w:rsid w:val="13E858DC"/>
    <w:rsid w:val="141D437D"/>
    <w:rsid w:val="144F3B26"/>
    <w:rsid w:val="15001CD4"/>
    <w:rsid w:val="15485429"/>
    <w:rsid w:val="1557566D"/>
    <w:rsid w:val="156C2EC6"/>
    <w:rsid w:val="158F3058"/>
    <w:rsid w:val="15D8644F"/>
    <w:rsid w:val="15FC6940"/>
    <w:rsid w:val="162B0FD3"/>
    <w:rsid w:val="16702E8A"/>
    <w:rsid w:val="16EF0253"/>
    <w:rsid w:val="174C66AE"/>
    <w:rsid w:val="19386A1E"/>
    <w:rsid w:val="19524AC9"/>
    <w:rsid w:val="1968609A"/>
    <w:rsid w:val="197914DB"/>
    <w:rsid w:val="19836A30"/>
    <w:rsid w:val="1A6C1BBA"/>
    <w:rsid w:val="1A872550"/>
    <w:rsid w:val="1A9D6217"/>
    <w:rsid w:val="1AAB0BE0"/>
    <w:rsid w:val="1AAE5D2F"/>
    <w:rsid w:val="1B214753"/>
    <w:rsid w:val="1B285AE1"/>
    <w:rsid w:val="1C1530D0"/>
    <w:rsid w:val="1C7865F4"/>
    <w:rsid w:val="1C8651B5"/>
    <w:rsid w:val="1CC9046C"/>
    <w:rsid w:val="1CCE26B8"/>
    <w:rsid w:val="1D3F35B6"/>
    <w:rsid w:val="1DB01DBE"/>
    <w:rsid w:val="1DD0313B"/>
    <w:rsid w:val="1E650DFA"/>
    <w:rsid w:val="1E8E0351"/>
    <w:rsid w:val="1F855737"/>
    <w:rsid w:val="20280331"/>
    <w:rsid w:val="21EB1616"/>
    <w:rsid w:val="225C42C2"/>
    <w:rsid w:val="226715E5"/>
    <w:rsid w:val="23A61C99"/>
    <w:rsid w:val="23A879C8"/>
    <w:rsid w:val="249B7324"/>
    <w:rsid w:val="25113A8A"/>
    <w:rsid w:val="252C08C4"/>
    <w:rsid w:val="25AB3597"/>
    <w:rsid w:val="25C97EC1"/>
    <w:rsid w:val="25F5515A"/>
    <w:rsid w:val="266D4CF0"/>
    <w:rsid w:val="27765E26"/>
    <w:rsid w:val="27EB6814"/>
    <w:rsid w:val="282C4737"/>
    <w:rsid w:val="29995DFC"/>
    <w:rsid w:val="2A0C65CE"/>
    <w:rsid w:val="2A2C6C70"/>
    <w:rsid w:val="2A8820F8"/>
    <w:rsid w:val="2AD25A69"/>
    <w:rsid w:val="2B921D85"/>
    <w:rsid w:val="2C414C55"/>
    <w:rsid w:val="2CFF066C"/>
    <w:rsid w:val="2D287BC3"/>
    <w:rsid w:val="2D990AC0"/>
    <w:rsid w:val="2DF81343"/>
    <w:rsid w:val="2E413BCC"/>
    <w:rsid w:val="2E8A325F"/>
    <w:rsid w:val="306C426A"/>
    <w:rsid w:val="307153DD"/>
    <w:rsid w:val="30AD0B0B"/>
    <w:rsid w:val="30D81E3C"/>
    <w:rsid w:val="30EE2634"/>
    <w:rsid w:val="30F32296"/>
    <w:rsid w:val="31460E62"/>
    <w:rsid w:val="318D6246"/>
    <w:rsid w:val="31C51E84"/>
    <w:rsid w:val="3353526D"/>
    <w:rsid w:val="345319C9"/>
    <w:rsid w:val="34754E2F"/>
    <w:rsid w:val="34955E0D"/>
    <w:rsid w:val="34BF2BBB"/>
    <w:rsid w:val="35B00755"/>
    <w:rsid w:val="35B4592B"/>
    <w:rsid w:val="36FF3742"/>
    <w:rsid w:val="384B232D"/>
    <w:rsid w:val="385E6B8E"/>
    <w:rsid w:val="38C1240A"/>
    <w:rsid w:val="39047736"/>
    <w:rsid w:val="399A3BF6"/>
    <w:rsid w:val="3A322081"/>
    <w:rsid w:val="3A5A5133"/>
    <w:rsid w:val="3A6D4E67"/>
    <w:rsid w:val="3B1D688D"/>
    <w:rsid w:val="3BB645EB"/>
    <w:rsid w:val="3BE166AD"/>
    <w:rsid w:val="3BF21AC7"/>
    <w:rsid w:val="3CAB7EC8"/>
    <w:rsid w:val="3CFB0E50"/>
    <w:rsid w:val="3D4D2D2E"/>
    <w:rsid w:val="3E4203B8"/>
    <w:rsid w:val="3EA96CBB"/>
    <w:rsid w:val="3EB47508"/>
    <w:rsid w:val="3EB968CD"/>
    <w:rsid w:val="3EC05EAD"/>
    <w:rsid w:val="3F1A09D2"/>
    <w:rsid w:val="3F8C2233"/>
    <w:rsid w:val="410D1152"/>
    <w:rsid w:val="41DF3E57"/>
    <w:rsid w:val="41E225DE"/>
    <w:rsid w:val="42165DE4"/>
    <w:rsid w:val="429C278D"/>
    <w:rsid w:val="42DA5063"/>
    <w:rsid w:val="4315253F"/>
    <w:rsid w:val="4360336E"/>
    <w:rsid w:val="43770B04"/>
    <w:rsid w:val="439A50E6"/>
    <w:rsid w:val="43B348E4"/>
    <w:rsid w:val="448C6831"/>
    <w:rsid w:val="44C91833"/>
    <w:rsid w:val="44D3620E"/>
    <w:rsid w:val="44F3065E"/>
    <w:rsid w:val="45012D7B"/>
    <w:rsid w:val="45BE2A1A"/>
    <w:rsid w:val="45E64034"/>
    <w:rsid w:val="464C6563"/>
    <w:rsid w:val="467B351B"/>
    <w:rsid w:val="472745EF"/>
    <w:rsid w:val="475573AE"/>
    <w:rsid w:val="47EE428B"/>
    <w:rsid w:val="489363E0"/>
    <w:rsid w:val="489B4EA1"/>
    <w:rsid w:val="48FA020D"/>
    <w:rsid w:val="49D62A28"/>
    <w:rsid w:val="49F7474D"/>
    <w:rsid w:val="4A0A0924"/>
    <w:rsid w:val="4AC07235"/>
    <w:rsid w:val="4ACC5BD9"/>
    <w:rsid w:val="4AF01103"/>
    <w:rsid w:val="4AF07B1A"/>
    <w:rsid w:val="4B5D6832"/>
    <w:rsid w:val="4C5365B2"/>
    <w:rsid w:val="4CFE2AFB"/>
    <w:rsid w:val="4FA42C81"/>
    <w:rsid w:val="50106568"/>
    <w:rsid w:val="504D3319"/>
    <w:rsid w:val="51976F41"/>
    <w:rsid w:val="51CB2747"/>
    <w:rsid w:val="52387073"/>
    <w:rsid w:val="528F19C6"/>
    <w:rsid w:val="52C06024"/>
    <w:rsid w:val="537F5EDF"/>
    <w:rsid w:val="545F186C"/>
    <w:rsid w:val="54BB4C4C"/>
    <w:rsid w:val="551F5900"/>
    <w:rsid w:val="56186177"/>
    <w:rsid w:val="56224E06"/>
    <w:rsid w:val="56646E44"/>
    <w:rsid w:val="56D025AE"/>
    <w:rsid w:val="56D55E16"/>
    <w:rsid w:val="56DA2DF3"/>
    <w:rsid w:val="57201AF6"/>
    <w:rsid w:val="57875362"/>
    <w:rsid w:val="582F1556"/>
    <w:rsid w:val="58A832CD"/>
    <w:rsid w:val="59F64A21"/>
    <w:rsid w:val="5A4F3AD2"/>
    <w:rsid w:val="5B6A1223"/>
    <w:rsid w:val="5C553C81"/>
    <w:rsid w:val="5CC04E72"/>
    <w:rsid w:val="5CCB56B1"/>
    <w:rsid w:val="5CF36FF6"/>
    <w:rsid w:val="5D2B6790"/>
    <w:rsid w:val="5D303DA6"/>
    <w:rsid w:val="5D5932FD"/>
    <w:rsid w:val="5D690A24"/>
    <w:rsid w:val="5E9465B6"/>
    <w:rsid w:val="5F0454EA"/>
    <w:rsid w:val="5F4860A2"/>
    <w:rsid w:val="5FCD3B2E"/>
    <w:rsid w:val="5FDC5778"/>
    <w:rsid w:val="6017749F"/>
    <w:rsid w:val="60402552"/>
    <w:rsid w:val="60600E46"/>
    <w:rsid w:val="60D07D7A"/>
    <w:rsid w:val="615E2E76"/>
    <w:rsid w:val="61763FFC"/>
    <w:rsid w:val="61BF3239"/>
    <w:rsid w:val="621041A6"/>
    <w:rsid w:val="621C6FEF"/>
    <w:rsid w:val="628E1C9B"/>
    <w:rsid w:val="64A82DBC"/>
    <w:rsid w:val="655B1BDC"/>
    <w:rsid w:val="65DC0F6F"/>
    <w:rsid w:val="660202AA"/>
    <w:rsid w:val="66865C66"/>
    <w:rsid w:val="67185FD7"/>
    <w:rsid w:val="674A015A"/>
    <w:rsid w:val="67856ED6"/>
    <w:rsid w:val="67CE48E7"/>
    <w:rsid w:val="693D6DF8"/>
    <w:rsid w:val="6A1A02B8"/>
    <w:rsid w:val="6A6E23B2"/>
    <w:rsid w:val="6A7A2B04"/>
    <w:rsid w:val="6ADA17F5"/>
    <w:rsid w:val="6B0625EA"/>
    <w:rsid w:val="6B6C069F"/>
    <w:rsid w:val="6BB32772"/>
    <w:rsid w:val="6BFF1641"/>
    <w:rsid w:val="6C092392"/>
    <w:rsid w:val="6CB05665"/>
    <w:rsid w:val="6CBF5146"/>
    <w:rsid w:val="6D047895"/>
    <w:rsid w:val="6E457739"/>
    <w:rsid w:val="6E6C09B6"/>
    <w:rsid w:val="6F110515"/>
    <w:rsid w:val="6FE23626"/>
    <w:rsid w:val="70430561"/>
    <w:rsid w:val="707F70C6"/>
    <w:rsid w:val="70B054D2"/>
    <w:rsid w:val="71C1726B"/>
    <w:rsid w:val="724F4877"/>
    <w:rsid w:val="72BA0AE8"/>
    <w:rsid w:val="72BB3CBA"/>
    <w:rsid w:val="73115208"/>
    <w:rsid w:val="733F48EB"/>
    <w:rsid w:val="7400051E"/>
    <w:rsid w:val="74122000"/>
    <w:rsid w:val="74277859"/>
    <w:rsid w:val="74602D6B"/>
    <w:rsid w:val="753E0AC3"/>
    <w:rsid w:val="757A4300"/>
    <w:rsid w:val="76361FD5"/>
    <w:rsid w:val="766034F6"/>
    <w:rsid w:val="76F105F2"/>
    <w:rsid w:val="776C7C79"/>
    <w:rsid w:val="77CD6969"/>
    <w:rsid w:val="780659D7"/>
    <w:rsid w:val="7809104D"/>
    <w:rsid w:val="79181E66"/>
    <w:rsid w:val="793531BF"/>
    <w:rsid w:val="79711576"/>
    <w:rsid w:val="7997563E"/>
    <w:rsid w:val="79B17BC5"/>
    <w:rsid w:val="79FC7092"/>
    <w:rsid w:val="7B845CAD"/>
    <w:rsid w:val="7BF85F7F"/>
    <w:rsid w:val="7C4F538B"/>
    <w:rsid w:val="7C647170"/>
    <w:rsid w:val="7C8A4E29"/>
    <w:rsid w:val="7D2A2168"/>
    <w:rsid w:val="7D2C4132"/>
    <w:rsid w:val="7D4C6582"/>
    <w:rsid w:val="7DA72E51"/>
    <w:rsid w:val="7DD6409E"/>
    <w:rsid w:val="7E61605D"/>
    <w:rsid w:val="7E991353"/>
    <w:rsid w:val="7F5F6916"/>
    <w:rsid w:val="7FC079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142248"/>
  <w15:docId w15:val="{B976CF14-3A6B-487F-A6C1-FA6687705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velope return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unhideWhenUsed="1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paragraph" w:styleId="1">
    <w:name w:val="heading 1"/>
    <w:basedOn w:val="a"/>
    <w:next w:val="a"/>
    <w:qFormat/>
    <w:pPr>
      <w:spacing w:beforeAutospacing="1" w:afterAutospacing="1" w:line="273" w:lineRule="atLeast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nhideWhenUsed/>
    <w:qFormat/>
    <w:pPr>
      <w:ind w:left="420" w:firstLine="210"/>
    </w:pPr>
    <w:rPr>
      <w:rFonts w:ascii="Times New Roman"/>
      <w:sz w:val="21"/>
    </w:rPr>
  </w:style>
  <w:style w:type="paragraph" w:styleId="a3">
    <w:name w:val="Body Text Indent"/>
    <w:basedOn w:val="a"/>
    <w:next w:val="a4"/>
    <w:qFormat/>
    <w:pPr>
      <w:ind w:firstLine="616"/>
    </w:pPr>
    <w:rPr>
      <w:sz w:val="28"/>
    </w:rPr>
  </w:style>
  <w:style w:type="paragraph" w:styleId="a4">
    <w:name w:val="envelope return"/>
    <w:basedOn w:val="a"/>
    <w:unhideWhenUsed/>
    <w:qFormat/>
    <w:pPr>
      <w:snapToGrid w:val="0"/>
    </w:pPr>
    <w:rPr>
      <w:rFonts w:ascii="Arial" w:hAnsi="Arial" w:hint="eastAsia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  <w:bCs/>
    </w:rPr>
  </w:style>
  <w:style w:type="character" w:styleId="ac">
    <w:name w:val="FollowedHyperlink"/>
    <w:basedOn w:val="a0"/>
    <w:qFormat/>
    <w:rPr>
      <w:color w:val="333333"/>
      <w:u w:val="none"/>
    </w:rPr>
  </w:style>
  <w:style w:type="character" w:styleId="ad">
    <w:name w:val="Hyperlink"/>
    <w:basedOn w:val="a0"/>
    <w:qFormat/>
    <w:rPr>
      <w:color w:val="333333"/>
      <w:u w:val="none"/>
    </w:rPr>
  </w:style>
  <w:style w:type="character" w:customStyle="1" w:styleId="hover">
    <w:name w:val="hover"/>
    <w:basedOn w:val="a0"/>
    <w:qFormat/>
    <w:rPr>
      <w:color w:val="DA251C"/>
    </w:rPr>
  </w:style>
  <w:style w:type="character" w:customStyle="1" w:styleId="hover5">
    <w:name w:val="hover5"/>
    <w:basedOn w:val="a0"/>
    <w:qFormat/>
    <w:rPr>
      <w:color w:val="DA251C"/>
    </w:rPr>
  </w:style>
  <w:style w:type="paragraph" w:customStyle="1" w:styleId="TableParagraph">
    <w:name w:val="Table Paragraph"/>
    <w:basedOn w:val="a"/>
    <w:uiPriority w:val="1"/>
    <w:qFormat/>
  </w:style>
  <w:style w:type="character" w:customStyle="1" w:styleId="a8">
    <w:name w:val="页眉 字符"/>
    <w:basedOn w:val="a0"/>
    <w:link w:val="a7"/>
    <w:qFormat/>
    <w:rPr>
      <w:rFonts w:ascii="仿宋_GB2312" w:eastAsia="仿宋_GB2312" w:hAnsi="仿宋_GB2312" w:cs="仿宋_GB2312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仿宋_GB2312" w:eastAsia="仿宋_GB2312" w:hAnsi="仿宋_GB2312" w:cs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570</Characters>
  <Application>Microsoft Office Word</Application>
  <DocSecurity>0</DocSecurity>
  <Lines>4</Lines>
  <Paragraphs>1</Paragraphs>
  <ScaleCrop>false</ScaleCrop>
  <Company>微软中国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24738</dc:creator>
  <cp:lastModifiedBy>骆 敏</cp:lastModifiedBy>
  <cp:revision>2</cp:revision>
  <cp:lastPrinted>2022-12-05T09:08:00Z</cp:lastPrinted>
  <dcterms:created xsi:type="dcterms:W3CDTF">2022-12-05T11:03:00Z</dcterms:created>
  <dcterms:modified xsi:type="dcterms:W3CDTF">2022-12-05T11:03:00Z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0A005CE02A174876A0C7F9BDF748FFDC</vt:lpwstr>
  </property>
</Properties>
</file>